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F604" w14:textId="77777777" w:rsidR="008779FC" w:rsidRPr="00F86DEC" w:rsidRDefault="008779FC" w:rsidP="008779FC">
      <w:pPr>
        <w:pStyle w:val="a7"/>
        <w:spacing w:before="156" w:after="156" w:line="360" w:lineRule="exact"/>
        <w:ind w:firstLine="0"/>
        <w:rPr>
          <w:rStyle w:val="a9"/>
          <w:rFonts w:ascii="黑体" w:eastAsia="黑体" w:hAnsi="黑体" w:hint="default"/>
          <w:bCs/>
          <w:sz w:val="30"/>
          <w:szCs w:val="30"/>
          <w:lang w:val="zh-TW"/>
        </w:rPr>
      </w:pPr>
      <w:r w:rsidRPr="00F86DEC">
        <w:rPr>
          <w:rStyle w:val="a9"/>
          <w:rFonts w:ascii="黑体" w:eastAsia="黑体" w:hAnsi="黑体"/>
          <w:bCs/>
          <w:sz w:val="30"/>
          <w:szCs w:val="30"/>
          <w:lang w:val="zh-TW"/>
        </w:rPr>
        <w:t>附件：</w:t>
      </w:r>
    </w:p>
    <w:p w14:paraId="6FABC6A6" w14:textId="77777777" w:rsidR="008779FC" w:rsidRPr="00BF457A" w:rsidRDefault="008779FC" w:rsidP="008779FC">
      <w:pPr>
        <w:spacing w:line="120" w:lineRule="atLeast"/>
        <w:jc w:val="center"/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</w:pPr>
      <w:r w:rsidRPr="00BF457A">
        <w:rPr>
          <w:rFonts w:ascii="Times New Roman" w:eastAsia="方正小标宋简体" w:hAnsi="Times New Roman" w:cs="Times New Roman" w:hint="eastAsia"/>
          <w:spacing w:val="10"/>
          <w:w w:val="90"/>
          <w:sz w:val="40"/>
          <w:szCs w:val="40"/>
          <w:u w:color="000000"/>
        </w:rPr>
        <w:t>“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2022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（第</w:t>
      </w:r>
      <w:r w:rsidRPr="00BF457A">
        <w:rPr>
          <w:rFonts w:ascii="Times New Roman" w:eastAsia="方正小标宋简体" w:hAnsi="Times New Roman" w:cs="Times New Roman" w:hint="eastAsia"/>
          <w:spacing w:val="10"/>
          <w:w w:val="90"/>
          <w:sz w:val="40"/>
          <w:szCs w:val="40"/>
          <w:u w:color="000000"/>
        </w:rPr>
        <w:t>二十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届）中国物流企业家年会</w:t>
      </w:r>
      <w:r w:rsidRPr="00BF457A">
        <w:rPr>
          <w:rFonts w:ascii="Times New Roman" w:eastAsia="方正小标宋简体" w:hAnsi="Times New Roman" w:cs="Times New Roman" w:hint="eastAsia"/>
          <w:spacing w:val="10"/>
          <w:w w:val="90"/>
          <w:sz w:val="40"/>
          <w:szCs w:val="40"/>
          <w:u w:color="000000"/>
        </w:rPr>
        <w:t>”</w:t>
      </w:r>
      <w:r w:rsidRPr="00BF457A">
        <w:rPr>
          <w:rFonts w:ascii="Times New Roman" w:eastAsia="方正小标宋简体" w:hAnsi="Times New Roman" w:cs="Times New Roman"/>
          <w:spacing w:val="10"/>
          <w:w w:val="90"/>
          <w:sz w:val="40"/>
          <w:szCs w:val="40"/>
          <w:u w:color="000000"/>
        </w:rPr>
        <w:t>参会回执</w:t>
      </w:r>
    </w:p>
    <w:tbl>
      <w:tblPr>
        <w:tblpPr w:leftFromText="180" w:rightFromText="180" w:vertAnchor="text" w:horzAnchor="margin" w:tblpXSpec="center" w:tblpY="6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711"/>
        <w:gridCol w:w="1847"/>
        <w:gridCol w:w="1972"/>
        <w:gridCol w:w="154"/>
        <w:gridCol w:w="2234"/>
      </w:tblGrid>
      <w:tr w:rsidR="008779FC" w14:paraId="70876D45" w14:textId="77777777" w:rsidTr="00F442E3">
        <w:trPr>
          <w:cantSplit/>
          <w:trHeight w:val="510"/>
        </w:trPr>
        <w:tc>
          <w:tcPr>
            <w:tcW w:w="1262" w:type="dxa"/>
            <w:tcBorders>
              <w:top w:val="single" w:sz="6" w:space="0" w:color="auto"/>
            </w:tcBorders>
            <w:vAlign w:val="center"/>
          </w:tcPr>
          <w:p w14:paraId="2BF0CE49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单位名称</w:t>
            </w:r>
          </w:p>
        </w:tc>
        <w:tc>
          <w:tcPr>
            <w:tcW w:w="7918" w:type="dxa"/>
            <w:gridSpan w:val="5"/>
            <w:tcBorders>
              <w:top w:val="single" w:sz="6" w:space="0" w:color="auto"/>
            </w:tcBorders>
            <w:vAlign w:val="center"/>
          </w:tcPr>
          <w:p w14:paraId="50268349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8779FC" w14:paraId="79888580" w14:textId="77777777" w:rsidTr="00F442E3">
        <w:trPr>
          <w:cantSplit/>
          <w:trHeight w:val="510"/>
        </w:trPr>
        <w:tc>
          <w:tcPr>
            <w:tcW w:w="1262" w:type="dxa"/>
            <w:vAlign w:val="center"/>
          </w:tcPr>
          <w:p w14:paraId="1677E389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联系人</w:t>
            </w:r>
          </w:p>
        </w:tc>
        <w:tc>
          <w:tcPr>
            <w:tcW w:w="3558" w:type="dxa"/>
            <w:gridSpan w:val="2"/>
            <w:vAlign w:val="center"/>
          </w:tcPr>
          <w:p w14:paraId="1060AECD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  <w:tc>
          <w:tcPr>
            <w:tcW w:w="1972" w:type="dxa"/>
            <w:vAlign w:val="center"/>
          </w:tcPr>
          <w:p w14:paraId="681EB281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电  话</w:t>
            </w:r>
          </w:p>
        </w:tc>
        <w:tc>
          <w:tcPr>
            <w:tcW w:w="2388" w:type="dxa"/>
            <w:gridSpan w:val="2"/>
            <w:vAlign w:val="center"/>
          </w:tcPr>
          <w:p w14:paraId="7CB2FC5D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8779FC" w14:paraId="1A03BA4A" w14:textId="77777777" w:rsidTr="00F442E3">
        <w:trPr>
          <w:cantSplit/>
          <w:trHeight w:val="510"/>
        </w:trPr>
        <w:tc>
          <w:tcPr>
            <w:tcW w:w="1262" w:type="dxa"/>
            <w:vAlign w:val="center"/>
          </w:tcPr>
          <w:p w14:paraId="05767A50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邮 箱</w:t>
            </w:r>
          </w:p>
        </w:tc>
        <w:tc>
          <w:tcPr>
            <w:tcW w:w="3558" w:type="dxa"/>
            <w:gridSpan w:val="2"/>
            <w:vAlign w:val="center"/>
          </w:tcPr>
          <w:p w14:paraId="2D3EF773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  <w:tc>
          <w:tcPr>
            <w:tcW w:w="1972" w:type="dxa"/>
            <w:vAlign w:val="center"/>
          </w:tcPr>
          <w:p w14:paraId="63A7CCF1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  <w:r>
              <w:rPr>
                <w:rFonts w:ascii="仿宋_GB2312" w:eastAsia="仿宋_GB2312" w:hAnsi="仿宋" w:cs="仿宋"/>
              </w:rPr>
              <w:t>传  真</w:t>
            </w:r>
          </w:p>
        </w:tc>
        <w:tc>
          <w:tcPr>
            <w:tcW w:w="2388" w:type="dxa"/>
            <w:gridSpan w:val="2"/>
            <w:vAlign w:val="center"/>
          </w:tcPr>
          <w:p w14:paraId="376E3568" w14:textId="77777777" w:rsidR="008779FC" w:rsidRDefault="008779FC" w:rsidP="00F442E3">
            <w:pPr>
              <w:pStyle w:val="a7"/>
              <w:spacing w:before="0" w:after="0" w:line="360" w:lineRule="exact"/>
              <w:ind w:firstLine="0"/>
              <w:jc w:val="center"/>
              <w:rPr>
                <w:rFonts w:ascii="仿宋_GB2312" w:eastAsia="仿宋_GB2312" w:hAnsi="仿宋" w:cs="仿宋" w:hint="default"/>
              </w:rPr>
            </w:pPr>
          </w:p>
        </w:tc>
      </w:tr>
      <w:tr w:rsidR="008779FC" w14:paraId="2006B597" w14:textId="77777777" w:rsidTr="00F442E3">
        <w:trPr>
          <w:cantSplit/>
          <w:trHeight w:val="454"/>
        </w:trPr>
        <w:tc>
          <w:tcPr>
            <w:tcW w:w="1262" w:type="dxa"/>
            <w:vMerge w:val="restart"/>
            <w:vAlign w:val="center"/>
          </w:tcPr>
          <w:p w14:paraId="1C0E64C1" w14:textId="77777777"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参会人</w:t>
            </w:r>
          </w:p>
          <w:p w14:paraId="6F3BF89B" w14:textId="77777777"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711" w:type="dxa"/>
            <w:vMerge w:val="restart"/>
            <w:vAlign w:val="center"/>
          </w:tcPr>
          <w:p w14:paraId="6ABD50DC" w14:textId="77777777"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1847" w:type="dxa"/>
            <w:vMerge w:val="restart"/>
            <w:vAlign w:val="center"/>
          </w:tcPr>
          <w:p w14:paraId="7BD4002E" w14:textId="77777777"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4360" w:type="dxa"/>
            <w:gridSpan w:val="3"/>
            <w:vAlign w:val="center"/>
          </w:tcPr>
          <w:p w14:paraId="0F17D302" w14:textId="77777777"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住宿要求（在选项划√）</w:t>
            </w:r>
          </w:p>
        </w:tc>
      </w:tr>
      <w:tr w:rsidR="008779FC" w14:paraId="0C591E2F" w14:textId="77777777" w:rsidTr="00F442E3">
        <w:trPr>
          <w:cantSplit/>
          <w:trHeight w:val="515"/>
        </w:trPr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14:paraId="3C712EBC" w14:textId="77777777"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14:paraId="5D1AA3B5" w14:textId="77777777"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14:paraId="6207468C" w14:textId="77777777"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4C2A42FF" w14:textId="77777777" w:rsidR="008779FC" w:rsidRPr="009B50CE" w:rsidRDefault="008779FC" w:rsidP="00F442E3">
            <w:pPr>
              <w:spacing w:line="360" w:lineRule="auto"/>
              <w:jc w:val="left"/>
              <w:rPr>
                <w:rFonts w:ascii="Times New Roman" w:eastAsia="仿宋_GB2312" w:hAnsi="仿宋_GB2312" w:cs="仿宋_GB2312"/>
                <w:sz w:val="24"/>
                <w:szCs w:val="24"/>
                <w:lang w:val="zh-TW"/>
              </w:rPr>
            </w:pPr>
            <w:r>
              <w:rPr>
                <w:rStyle w:val="a9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郑州市美盛喜来登</w:t>
            </w:r>
            <w:r w:rsidRPr="00BA6B11">
              <w:rPr>
                <w:rStyle w:val="a9"/>
                <w:rFonts w:ascii="Times New Roman" w:eastAsia="仿宋_GB2312" w:hAnsi="仿宋_GB2312" w:cs="仿宋_GB2312"/>
                <w:sz w:val="24"/>
                <w:szCs w:val="24"/>
                <w:lang w:val="zh-TW"/>
              </w:rPr>
              <w:t>酒店</w:t>
            </w:r>
            <w:r>
              <w:rPr>
                <w:rStyle w:val="a9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（</w:t>
            </w:r>
            <w:r>
              <w:rPr>
                <w:rStyle w:val="a9"/>
                <w:rFonts w:ascii="Times New Roman" w:hAnsi="仿宋_GB2312" w:cs="仿宋_GB2312" w:hint="eastAsia"/>
                <w:sz w:val="24"/>
                <w:szCs w:val="24"/>
                <w:lang w:val="zh-TW"/>
              </w:rPr>
              <w:t>650</w:t>
            </w:r>
            <w:r>
              <w:rPr>
                <w:rStyle w:val="a9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元</w:t>
            </w:r>
            <w:r>
              <w:rPr>
                <w:rStyle w:val="a9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/</w:t>
            </w:r>
            <w:r>
              <w:rPr>
                <w:rStyle w:val="a9"/>
                <w:rFonts w:ascii="Times New Roman" w:eastAsia="仿宋_GB2312" w:hAnsi="仿宋_GB2312" w:cs="仿宋_GB2312" w:hint="eastAsia"/>
                <w:sz w:val="24"/>
                <w:szCs w:val="24"/>
                <w:lang w:val="zh-TW"/>
              </w:rPr>
              <w:t>晚）</w:t>
            </w:r>
            <w:r w:rsidRPr="00637176">
              <w:rPr>
                <w:rFonts w:ascii="仿宋_GB2312" w:eastAsia="仿宋_GB2312" w:hAnsi="仿宋" w:cs="仿宋"/>
                <w:sz w:val="24"/>
                <w:szCs w:val="24"/>
              </w:rPr>
              <w:sym w:font="Wingdings 2" w:char="00A3"/>
            </w:r>
          </w:p>
        </w:tc>
      </w:tr>
      <w:tr w:rsidR="008779FC" w14:paraId="54BB96C8" w14:textId="77777777" w:rsidTr="00F442E3">
        <w:trPr>
          <w:cantSplit/>
          <w:trHeight w:val="680"/>
        </w:trPr>
        <w:tc>
          <w:tcPr>
            <w:tcW w:w="1262" w:type="dxa"/>
            <w:vMerge/>
            <w:vAlign w:val="center"/>
          </w:tcPr>
          <w:p w14:paraId="51E7B9FB" w14:textId="77777777"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41D6A1E8" w14:textId="77777777"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14:paraId="620E254F" w14:textId="77777777" w:rsidR="008779FC" w:rsidRDefault="008779FC" w:rsidP="00F442E3">
            <w:pPr>
              <w:spacing w:line="36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BA3458" w14:textId="77777777"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单间</w:t>
            </w:r>
          </w:p>
        </w:tc>
        <w:tc>
          <w:tcPr>
            <w:tcW w:w="2234" w:type="dxa"/>
            <w:vAlign w:val="center"/>
          </w:tcPr>
          <w:p w14:paraId="2976FC58" w14:textId="77777777" w:rsidR="008779FC" w:rsidRDefault="008779FC" w:rsidP="00F442E3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标间</w:t>
            </w:r>
          </w:p>
        </w:tc>
      </w:tr>
      <w:tr w:rsidR="008779FC" w14:paraId="64759B77" w14:textId="77777777" w:rsidTr="00F442E3">
        <w:trPr>
          <w:cantSplit/>
          <w:trHeight w:val="454"/>
        </w:trPr>
        <w:tc>
          <w:tcPr>
            <w:tcW w:w="1262" w:type="dxa"/>
          </w:tcPr>
          <w:p w14:paraId="3B945631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14:paraId="44BB5FFB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14:paraId="635DF347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14:paraId="264AD57E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 w14:paraId="1FED0F6D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8779FC" w14:paraId="7CF116D1" w14:textId="77777777" w:rsidTr="00F442E3">
        <w:trPr>
          <w:cantSplit/>
          <w:trHeight w:val="454"/>
        </w:trPr>
        <w:tc>
          <w:tcPr>
            <w:tcW w:w="1262" w:type="dxa"/>
          </w:tcPr>
          <w:p w14:paraId="0EDA2064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14:paraId="61194EFA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14:paraId="22F7C4EF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14:paraId="164ABED2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 w14:paraId="4C874865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  <w:tr w:rsidR="008779FC" w14:paraId="328194A2" w14:textId="77777777" w:rsidTr="00F442E3">
        <w:trPr>
          <w:cantSplit/>
          <w:trHeight w:val="454"/>
        </w:trPr>
        <w:tc>
          <w:tcPr>
            <w:tcW w:w="1262" w:type="dxa"/>
          </w:tcPr>
          <w:p w14:paraId="48053EBF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 w14:paraId="0C44F1BE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 w14:paraId="4BFABD05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14:paraId="6D324F17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 w14:paraId="3E11233C" w14:textId="77777777" w:rsidR="008779FC" w:rsidRDefault="008779FC" w:rsidP="00F442E3">
            <w:pPr>
              <w:spacing w:line="360" w:lineRule="exact"/>
              <w:rPr>
                <w:rFonts w:ascii="仿宋_GB2312" w:eastAsia="仿宋_GB2312" w:hAnsi="Times New Roman" w:cs="黑体"/>
                <w:sz w:val="30"/>
                <w:szCs w:val="30"/>
              </w:rPr>
            </w:pPr>
          </w:p>
        </w:tc>
      </w:tr>
    </w:tbl>
    <w:p w14:paraId="3479F91C" w14:textId="77777777" w:rsidR="008779FC" w:rsidRPr="00BA6B11" w:rsidRDefault="008779FC" w:rsidP="008779FC">
      <w:pPr>
        <w:spacing w:line="350" w:lineRule="exact"/>
        <w:jc w:val="left"/>
        <w:rPr>
          <w:rStyle w:val="a9"/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 w:eastAsia="zh-TW"/>
        </w:rPr>
        <w:t>参会说明：</w:t>
      </w:r>
    </w:p>
    <w:p w14:paraId="46566D01" w14:textId="6A14CCF2" w:rsidR="008779FC" w:rsidRPr="00DF69C5" w:rsidRDefault="008779FC" w:rsidP="008779FC">
      <w:pPr>
        <w:spacing w:line="350" w:lineRule="exact"/>
        <w:ind w:firstLine="480"/>
        <w:jc w:val="left"/>
        <w:rPr>
          <w:rFonts w:ascii="Times New Roman" w:eastAsia="Times New Roman" w:hAnsi="Times New Roman" w:cs="Times New Roman"/>
          <w:sz w:val="24"/>
        </w:rPr>
      </w:pPr>
      <w:r w:rsidRPr="00DF69C5">
        <w:rPr>
          <w:rFonts w:ascii="Times New Roman" w:eastAsia="DengXian" w:hAnsi="Times New Roman" w:cs="Times New Roman"/>
          <w:sz w:val="24"/>
        </w:rPr>
        <w:t>1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．</w:t>
      </w:r>
      <w:r w:rsidRPr="00DF69C5">
        <w:rPr>
          <w:rFonts w:ascii="Times New Roman" w:eastAsia="仿宋_GB2312" w:hAnsi="仿宋_GB2312" w:cs="仿宋_GB2312"/>
          <w:sz w:val="24"/>
          <w:lang w:val="zh-TW"/>
        </w:rPr>
        <w:t>报到时间：</w:t>
      </w:r>
      <w:r w:rsidRPr="00DF69C5">
        <w:rPr>
          <w:rFonts w:ascii="Times New Roman" w:eastAsia="DengXian" w:hAnsi="Times New Roman" w:cs="Times New Roman"/>
          <w:sz w:val="24"/>
        </w:rPr>
        <w:t>202</w:t>
      </w:r>
      <w:r w:rsidR="00E9482D">
        <w:rPr>
          <w:rFonts w:ascii="Times New Roman" w:eastAsia="DengXian" w:hAnsi="Times New Roman" w:cs="Times New Roman"/>
          <w:sz w:val="24"/>
        </w:rPr>
        <w:t>3</w:t>
      </w:r>
      <w:r w:rsidRPr="00DF69C5">
        <w:rPr>
          <w:rFonts w:ascii="Times New Roman" w:eastAsia="仿宋_GB2312" w:hAnsi="仿宋_GB2312" w:cs="仿宋_GB2312"/>
          <w:sz w:val="24"/>
          <w:lang w:val="zh-TW"/>
        </w:rPr>
        <w:t>年</w:t>
      </w:r>
      <w:r w:rsidRPr="00DF69C5">
        <w:rPr>
          <w:rFonts w:ascii="Times New Roman" w:eastAsia="DengXian" w:hAnsi="Times New Roman" w:cs="Times New Roman" w:hint="eastAsia"/>
          <w:sz w:val="24"/>
        </w:rPr>
        <w:t>1</w:t>
      </w:r>
      <w:r w:rsidRPr="00DF69C5">
        <w:rPr>
          <w:rFonts w:ascii="Times New Roman" w:eastAsia="仿宋_GB2312" w:hAnsi="仿宋_GB2312" w:cs="仿宋_GB2312"/>
          <w:sz w:val="24"/>
          <w:lang w:val="zh-TW"/>
        </w:rPr>
        <w:t>月</w:t>
      </w:r>
      <w:r w:rsidR="00E9482D">
        <w:rPr>
          <w:rFonts w:ascii="Times New Roman" w:eastAsia="DengXian" w:hAnsi="Times New Roman" w:cs="Times New Roman"/>
          <w:sz w:val="24"/>
        </w:rPr>
        <w:t>5</w:t>
      </w:r>
      <w:r w:rsidRPr="00DF69C5">
        <w:rPr>
          <w:rFonts w:ascii="Times New Roman" w:eastAsia="仿宋_GB2312" w:hAnsi="仿宋_GB2312" w:cs="仿宋_GB2312"/>
          <w:sz w:val="24"/>
          <w:lang w:val="zh-TW"/>
        </w:rPr>
        <w:t>日上午</w:t>
      </w:r>
      <w:r w:rsidRPr="00DF69C5">
        <w:rPr>
          <w:rFonts w:ascii="Times New Roman" w:eastAsia="DengXian" w:hAnsi="Times New Roman" w:cs="Times New Roman"/>
          <w:sz w:val="24"/>
        </w:rPr>
        <w:t>10:00</w:t>
      </w:r>
      <w:r w:rsidRPr="00DF69C5">
        <w:rPr>
          <w:rFonts w:ascii="Times New Roman" w:eastAsia="仿宋_GB2312" w:hAnsi="仿宋_GB2312" w:cs="仿宋_GB2312" w:hint="eastAsia"/>
          <w:sz w:val="24"/>
          <w:lang w:val="zh-TW"/>
        </w:rPr>
        <w:t>至</w:t>
      </w:r>
      <w:r w:rsidRPr="00DF69C5">
        <w:rPr>
          <w:rFonts w:ascii="Times New Roman" w:eastAsia="仿宋_GB2312" w:hAnsi="仿宋_GB2312" w:cs="仿宋_GB2312"/>
          <w:sz w:val="24"/>
          <w:lang w:val="zh-TW"/>
        </w:rPr>
        <w:t>晚</w:t>
      </w:r>
      <w:r w:rsidRPr="00DF69C5">
        <w:rPr>
          <w:rFonts w:ascii="Times New Roman" w:eastAsia="DengXian" w:hAnsi="Times New Roman" w:cs="Times New Roman"/>
          <w:sz w:val="24"/>
        </w:rPr>
        <w:t>24:00</w:t>
      </w:r>
      <w:r w:rsidRPr="00DF69C5">
        <w:rPr>
          <w:rFonts w:ascii="Times New Roman" w:eastAsia="仿宋_GB2312" w:hAnsi="仿宋_GB2312" w:cs="仿宋_GB2312"/>
          <w:sz w:val="24"/>
          <w:lang w:val="zh-TW"/>
        </w:rPr>
        <w:t>。</w:t>
      </w:r>
    </w:p>
    <w:p w14:paraId="7CA0A44A" w14:textId="77777777" w:rsidR="008779FC" w:rsidRPr="005826C1" w:rsidRDefault="008779FC" w:rsidP="008779FC">
      <w:pPr>
        <w:spacing w:line="350" w:lineRule="exact"/>
        <w:ind w:firstLineChars="350" w:firstLine="840"/>
        <w:jc w:val="left"/>
        <w:rPr>
          <w:rFonts w:ascii="Times New Roman" w:eastAsia="仿宋_GB2312" w:hAnsi="仿宋_GB2312" w:cs="仿宋_GB2312"/>
          <w:sz w:val="24"/>
          <w:lang w:val="zh-TW"/>
        </w:rPr>
      </w:pPr>
      <w:r w:rsidRPr="00DF69C5">
        <w:rPr>
          <w:rFonts w:ascii="Times New Roman" w:eastAsia="仿宋_GB2312" w:hAnsi="仿宋_GB2312" w:cs="仿宋_GB2312"/>
          <w:sz w:val="24"/>
          <w:lang w:val="zh-TW"/>
        </w:rPr>
        <w:t>报到地点：</w:t>
      </w:r>
      <w:r>
        <w:rPr>
          <w:rFonts w:ascii="Times New Roman" w:eastAsia="仿宋_GB2312" w:hAnsi="仿宋_GB2312" w:cs="仿宋_GB2312" w:hint="eastAsia"/>
          <w:sz w:val="24"/>
          <w:lang w:val="zh-TW"/>
        </w:rPr>
        <w:t>美盛喜来登酒店（地址：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河南省郑州市金水区金水东路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33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号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；电话：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0371-60636666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）</w:t>
      </w:r>
    </w:p>
    <w:p w14:paraId="39CB9E6C" w14:textId="77777777" w:rsidR="008779FC" w:rsidRPr="00271982" w:rsidRDefault="008779FC" w:rsidP="008779FC">
      <w:pPr>
        <w:spacing w:line="350" w:lineRule="exact"/>
        <w:ind w:firstLineChars="350" w:firstLine="840"/>
        <w:jc w:val="left"/>
        <w:rPr>
          <w:rStyle w:val="a9"/>
          <w:rFonts w:ascii="Times New Roman" w:eastAsia="仿宋_GB2312" w:hAnsi="仿宋_GB2312" w:cs="仿宋_GB2312"/>
          <w:sz w:val="24"/>
          <w:lang w:val="zh-TW"/>
        </w:rPr>
      </w:pPr>
      <w:r w:rsidRPr="00DF69C5">
        <w:rPr>
          <w:rFonts w:ascii="Times New Roman" w:eastAsia="仿宋_GB2312" w:hAnsi="仿宋_GB2312" w:cs="仿宋_GB2312"/>
          <w:sz w:val="24"/>
          <w:lang w:val="zh-TW"/>
        </w:rPr>
        <w:t>住宿酒店：</w:t>
      </w:r>
      <w:r>
        <w:rPr>
          <w:rFonts w:ascii="Times New Roman" w:eastAsia="仿宋_GB2312" w:hAnsi="仿宋_GB2312" w:cs="仿宋_GB2312" w:hint="eastAsia"/>
          <w:sz w:val="24"/>
          <w:lang w:val="zh-TW"/>
        </w:rPr>
        <w:t>美盛喜来登酒店（地址：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河南省郑州市金水区金水东路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33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号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；电话：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826C1">
        <w:rPr>
          <w:rFonts w:ascii="Times New Roman" w:eastAsia="仿宋_GB2312" w:hAnsi="仿宋_GB2312" w:cs="仿宋_GB2312"/>
          <w:sz w:val="24"/>
          <w:lang w:val="zh-TW"/>
        </w:rPr>
        <w:t>0371-60636666</w:t>
      </w:r>
      <w:r>
        <w:rPr>
          <w:rFonts w:ascii="Times New Roman" w:eastAsia="仿宋_GB2312" w:hAnsi="仿宋_GB2312" w:cs="仿宋_GB2312" w:hint="eastAsia"/>
          <w:sz w:val="24"/>
          <w:lang w:val="zh-TW"/>
        </w:rPr>
        <w:t>）</w:t>
      </w:r>
    </w:p>
    <w:p w14:paraId="538972AB" w14:textId="77777777" w:rsidR="008779FC" w:rsidRPr="00BA6B11" w:rsidRDefault="008779FC" w:rsidP="008779FC">
      <w:pPr>
        <w:spacing w:line="350" w:lineRule="exact"/>
        <w:ind w:firstLine="480"/>
        <w:jc w:val="lef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BA6B11">
        <w:rPr>
          <w:rStyle w:val="a9"/>
          <w:rFonts w:ascii="Times New Roman" w:hAnsi="Times New Roman"/>
          <w:sz w:val="24"/>
          <w:szCs w:val="24"/>
        </w:rPr>
        <w:t>2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．</w:t>
      </w: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大会指定账户信息：</w:t>
      </w:r>
    </w:p>
    <w:p w14:paraId="5B00F75D" w14:textId="77777777" w:rsidR="008779FC" w:rsidRPr="00BA6B11" w:rsidRDefault="008779FC" w:rsidP="008779FC">
      <w:pPr>
        <w:spacing w:line="350" w:lineRule="exact"/>
        <w:ind w:firstLineChars="350" w:firstLine="84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</w:pP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户名：《中国物流与采购》杂志社</w:t>
      </w:r>
      <w:r>
        <w:rPr>
          <w:rStyle w:val="a9"/>
          <w:rFonts w:ascii="Times New Roman" w:eastAsia="仿宋_GB2312" w:hAnsi="仿宋_GB2312" w:cs="仿宋_GB2312" w:hint="eastAsia"/>
          <w:sz w:val="24"/>
          <w:szCs w:val="24"/>
          <w:lang w:val="zh-TW"/>
        </w:rPr>
        <w:t>；</w:t>
      </w: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开户行：华夏银行北京丰体北路支行；</w:t>
      </w:r>
    </w:p>
    <w:p w14:paraId="4F1EA48B" w14:textId="77777777" w:rsidR="008779FC" w:rsidRPr="00BA6B11" w:rsidRDefault="008779FC" w:rsidP="008779FC">
      <w:pPr>
        <w:spacing w:line="350" w:lineRule="exact"/>
        <w:ind w:firstLineChars="350" w:firstLine="84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</w:pP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账号：</w:t>
      </w:r>
      <w:r w:rsidRPr="00BA6B11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40592 0000 18199 0000 6826</w:t>
      </w: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。</w:t>
      </w:r>
    </w:p>
    <w:p w14:paraId="659B48B4" w14:textId="7CBE26B8" w:rsidR="008779FC" w:rsidRPr="00BA6B11" w:rsidRDefault="008779FC" w:rsidP="008779FC">
      <w:pPr>
        <w:spacing w:line="350" w:lineRule="exact"/>
        <w:ind w:firstLine="480"/>
        <w:jc w:val="lef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BA6B11">
        <w:rPr>
          <w:rStyle w:val="a9"/>
          <w:rFonts w:ascii="Times New Roman" w:hAnsi="Times New Roman"/>
          <w:sz w:val="24"/>
          <w:szCs w:val="24"/>
        </w:rPr>
        <w:t>3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．</w:t>
      </w: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为便于会务组织及安排</w:t>
      </w:r>
      <w:r>
        <w:rPr>
          <w:rStyle w:val="a9"/>
          <w:rFonts w:ascii="Times New Roman" w:eastAsia="仿宋_GB2312" w:hAnsi="仿宋_GB2312" w:cs="仿宋_GB2312" w:hint="eastAsia"/>
          <w:sz w:val="24"/>
          <w:szCs w:val="24"/>
          <w:lang w:val="zh-TW"/>
        </w:rPr>
        <w:t>，</w:t>
      </w: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请认真填写此表并于</w:t>
      </w:r>
      <w:r w:rsidR="00E9482D" w:rsidRPr="00E9482D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2023</w:t>
      </w:r>
      <w:r w:rsidR="00E9482D" w:rsidRPr="00E9482D">
        <w:rPr>
          <w:rStyle w:val="a9"/>
          <w:rFonts w:ascii="Times New Roman" w:eastAsia="仿宋_GB2312" w:hAnsi="仿宋_GB2312" w:cs="仿宋_GB2312" w:hint="eastAsia"/>
          <w:sz w:val="24"/>
          <w:szCs w:val="24"/>
          <w:lang w:val="zh-TW"/>
        </w:rPr>
        <w:t>年</w:t>
      </w:r>
      <w:r w:rsidR="00E9482D" w:rsidRPr="00E9482D">
        <w:rPr>
          <w:rStyle w:val="a9"/>
          <w:rFonts w:ascii="Times New Roman" w:eastAsia="仿宋_GB2312" w:hAnsi="仿宋_GB2312" w:cs="仿宋_GB2312" w:hint="eastAsia"/>
          <w:sz w:val="24"/>
          <w:szCs w:val="24"/>
          <w:lang w:val="zh-TW"/>
        </w:rPr>
        <w:t>1</w:t>
      </w: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月</w:t>
      </w:r>
      <w:r w:rsidR="001800EF">
        <w:rPr>
          <w:rStyle w:val="a9"/>
          <w:rFonts w:ascii="Times New Roman" w:eastAsia="仿宋_GB2312" w:hAnsi="仿宋_GB2312" w:cs="仿宋_GB2312" w:hint="eastAsia"/>
          <w:sz w:val="24"/>
          <w:szCs w:val="24"/>
          <w:lang w:val="zh-TW"/>
        </w:rPr>
        <w:t>4</w:t>
      </w:r>
      <w:r w:rsidRPr="00BA6B11">
        <w:rPr>
          <w:rStyle w:val="a9"/>
          <w:rFonts w:ascii="Times New Roman" w:eastAsia="仿宋_GB2312" w:hAnsi="仿宋_GB2312" w:cs="仿宋_GB2312"/>
          <w:sz w:val="24"/>
          <w:szCs w:val="24"/>
          <w:lang w:val="zh-TW"/>
        </w:rPr>
        <w:t>日前传至杂志社。</w:t>
      </w:r>
    </w:p>
    <w:p w14:paraId="114103ED" w14:textId="77777777" w:rsidR="008779FC" w:rsidRDefault="008779FC" w:rsidP="008779FC">
      <w:pPr>
        <w:spacing w:line="350" w:lineRule="exact"/>
        <w:ind w:firstLine="48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</w:pP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4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．联系人：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>庞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>彪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010-837758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33  13522950455  </w:t>
      </w:r>
    </w:p>
    <w:p w14:paraId="0640491C" w14:textId="77777777" w:rsidR="008779FC" w:rsidRPr="00A210DE" w:rsidRDefault="008779FC" w:rsidP="008779FC">
      <w:pPr>
        <w:spacing w:line="350" w:lineRule="exact"/>
        <w:ind w:firstLineChars="750" w:firstLine="180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</w:pP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吴海波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 xml:space="preserve"> 010-83775836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13691150319</w:t>
      </w:r>
    </w:p>
    <w:p w14:paraId="6B415883" w14:textId="77777777" w:rsidR="008779FC" w:rsidRDefault="008779FC" w:rsidP="008779FC">
      <w:pPr>
        <w:spacing w:line="350" w:lineRule="exact"/>
        <w:ind w:firstLineChars="350" w:firstLine="84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</w:pP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 xml:space="preserve">　　　　宇　颖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 xml:space="preserve"> 010-83775835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13520360409</w:t>
      </w:r>
    </w:p>
    <w:p w14:paraId="44ED9346" w14:textId="77777777" w:rsidR="008779FC" w:rsidRPr="00A210DE" w:rsidRDefault="008779FC" w:rsidP="008779FC">
      <w:pPr>
        <w:spacing w:line="350" w:lineRule="exact"/>
        <w:ind w:firstLineChars="750" w:firstLine="180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</w:pPr>
      <w:r w:rsidRPr="00E822F2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>孙</w:t>
      </w:r>
      <w:r w:rsidRPr="00E822F2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 w:rsidRPr="00E822F2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>涛</w:t>
      </w:r>
      <w:r w:rsidRPr="00E822F2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010-</w:t>
      </w:r>
      <w:r w:rsidRPr="00E822F2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837758</w:t>
      </w:r>
      <w:r w:rsidRPr="00E822F2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>33  18611059113</w:t>
      </w:r>
    </w:p>
    <w:p w14:paraId="6937BDAB" w14:textId="77777777" w:rsidR="008779FC" w:rsidRPr="00B934B3" w:rsidRDefault="008779FC" w:rsidP="008779FC">
      <w:pPr>
        <w:spacing w:line="350" w:lineRule="exact"/>
        <w:ind w:firstLine="480"/>
        <w:jc w:val="left"/>
        <w:rPr>
          <w:rStyle w:val="a9"/>
          <w:rFonts w:ascii="Times New Roman" w:eastAsia="PMingLiU" w:hAnsi="Times New Roman" w:cs="仿宋_GB2312"/>
          <w:sz w:val="24"/>
          <w:szCs w:val="24"/>
          <w:lang w:val="zh-TW"/>
        </w:rPr>
      </w:pP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5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．传　真：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010-8377</w:t>
      </w:r>
      <w:r>
        <w:rPr>
          <w:rStyle w:val="a9"/>
          <w:rFonts w:ascii="Times New Roman" w:eastAsia="PMingLiU" w:hAnsi="Times New Roman" w:cs="仿宋_GB2312"/>
          <w:sz w:val="24"/>
          <w:szCs w:val="24"/>
          <w:lang w:val="zh-TW"/>
        </w:rPr>
        <w:t>5838</w:t>
      </w:r>
    </w:p>
    <w:p w14:paraId="1A742FC7" w14:textId="77777777" w:rsidR="008779FC" w:rsidRDefault="008779FC" w:rsidP="008779FC">
      <w:pPr>
        <w:spacing w:line="350" w:lineRule="exact"/>
        <w:ind w:firstLine="48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</w:pP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6</w:t>
      </w: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/>
        </w:rPr>
        <w:t>．邮　箱：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>庞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 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>彪</w:t>
      </w:r>
      <w:r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/>
        </w:rPr>
        <w:t xml:space="preserve"> 153140034@qq.com</w:t>
      </w:r>
    </w:p>
    <w:p w14:paraId="765992EC" w14:textId="77777777" w:rsidR="008779FC" w:rsidRPr="00A210DE" w:rsidRDefault="008779FC" w:rsidP="008779FC">
      <w:pPr>
        <w:spacing w:line="350" w:lineRule="exact"/>
        <w:ind w:firstLineChars="750" w:firstLine="180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 w:eastAsia="zh-TW"/>
        </w:rPr>
        <w:t>吴海波</w:t>
      </w:r>
      <w:hyperlink r:id="rId6" w:history="1">
        <w:r w:rsidRPr="00226FDA">
          <w:rPr>
            <w:rStyle w:val="a9"/>
            <w:rFonts w:ascii="Times New Roman" w:eastAsia="仿宋_GB2312" w:hAnsi="Times New Roman" w:cs="仿宋_GB2312"/>
            <w:sz w:val="24"/>
            <w:szCs w:val="24"/>
            <w:lang w:val="zh-TW" w:eastAsia="zh-TW"/>
          </w:rPr>
          <w:t>wuhaibo126@126.com</w:t>
        </w:r>
      </w:hyperlink>
    </w:p>
    <w:p w14:paraId="65665953" w14:textId="77777777" w:rsidR="008779FC" w:rsidRDefault="008779FC" w:rsidP="008779FC">
      <w:pPr>
        <w:spacing w:line="350" w:lineRule="exact"/>
        <w:ind w:firstLineChars="750" w:firstLine="1800"/>
        <w:jc w:val="left"/>
        <w:rPr>
          <w:rStyle w:val="a9"/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A210DE">
        <w:rPr>
          <w:rStyle w:val="a9"/>
          <w:rFonts w:ascii="Times New Roman" w:eastAsia="仿宋_GB2312" w:hAnsi="Times New Roman" w:cs="仿宋_GB2312"/>
          <w:sz w:val="24"/>
          <w:szCs w:val="24"/>
          <w:lang w:val="zh-TW" w:eastAsia="zh-TW"/>
        </w:rPr>
        <w:t>宇　颖</w:t>
      </w:r>
      <w:hyperlink r:id="rId7" w:history="1">
        <w:r w:rsidRPr="00A210DE">
          <w:rPr>
            <w:rStyle w:val="a9"/>
            <w:rFonts w:ascii="Times New Roman" w:eastAsia="仿宋_GB2312" w:hAnsi="Times New Roman" w:cs="仿宋_GB2312"/>
            <w:sz w:val="24"/>
            <w:szCs w:val="24"/>
            <w:lang w:val="zh-TW" w:eastAsia="zh-TW"/>
          </w:rPr>
          <w:t>yuying6868@126.com</w:t>
        </w:r>
      </w:hyperlink>
    </w:p>
    <w:p w14:paraId="063CACAF" w14:textId="3A6417E0" w:rsidR="00BB05DC" w:rsidRPr="00E9482D" w:rsidRDefault="008779FC" w:rsidP="00E9482D">
      <w:pPr>
        <w:spacing w:line="350" w:lineRule="exact"/>
        <w:ind w:firstLineChars="750" w:firstLine="1800"/>
        <w:jc w:val="left"/>
        <w:rPr>
          <w:rFonts w:ascii="Times New Roman" w:eastAsia="仿宋_GB2312" w:hAnsi="Times New Roman" w:cs="仿宋_GB2312"/>
          <w:sz w:val="24"/>
          <w:szCs w:val="24"/>
          <w:lang w:val="zh-TW" w:eastAsia="zh-TW"/>
        </w:rPr>
      </w:pPr>
      <w:r w:rsidRPr="009C1330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>孙</w:t>
      </w:r>
      <w:r w:rsidRPr="009C1330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 xml:space="preserve">  </w:t>
      </w:r>
      <w:r w:rsidRPr="009C1330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>涛</w:t>
      </w:r>
      <w:r w:rsidRPr="009C1330">
        <w:rPr>
          <w:rStyle w:val="a9"/>
          <w:rFonts w:ascii="Times New Roman" w:eastAsia="仿宋_GB2312" w:hAnsi="Times New Roman" w:cs="仿宋_GB2312" w:hint="eastAsia"/>
          <w:sz w:val="24"/>
          <w:szCs w:val="24"/>
          <w:lang w:val="zh-TW" w:eastAsia="zh-TW"/>
        </w:rPr>
        <w:t xml:space="preserve"> 403022728@qq.com</w:t>
      </w:r>
    </w:p>
    <w:sectPr w:rsidR="00BB05DC" w:rsidRPr="00E9482D" w:rsidSect="00F86DEC">
      <w:footerReference w:type="even" r:id="rId8"/>
      <w:footerReference w:type="default" r:id="rId9"/>
      <w:pgSz w:w="11906" w:h="16838"/>
      <w:pgMar w:top="1440" w:right="1588" w:bottom="1440" w:left="1588" w:header="851" w:footer="1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CD67" w14:textId="77777777" w:rsidR="00414082" w:rsidRDefault="00414082" w:rsidP="008779FC">
      <w:r>
        <w:separator/>
      </w:r>
    </w:p>
  </w:endnote>
  <w:endnote w:type="continuationSeparator" w:id="0">
    <w:p w14:paraId="2733B142" w14:textId="77777777" w:rsidR="00414082" w:rsidRDefault="00414082" w:rsidP="0087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15CF" w14:textId="77777777" w:rsidR="00F86DEC" w:rsidRPr="00F86DEC" w:rsidRDefault="00DD4964" w:rsidP="00F86DEC">
    <w:pPr>
      <w:pStyle w:val="a5"/>
    </w:pPr>
    <w:r>
      <w:rPr>
        <w:rStyle w:val="aa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a"/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a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7608" w14:textId="77777777" w:rsidR="00F86DEC" w:rsidRPr="00F86DEC" w:rsidRDefault="00DD4964" w:rsidP="00F86DEC">
    <w:pPr>
      <w:pStyle w:val="a5"/>
      <w:jc w:val="right"/>
    </w:pPr>
    <w:r>
      <w:rPr>
        <w:rStyle w:val="aa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779FC">
      <w:rPr>
        <w:rStyle w:val="aa"/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a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CC2C" w14:textId="77777777" w:rsidR="00414082" w:rsidRDefault="00414082" w:rsidP="008779FC">
      <w:r>
        <w:separator/>
      </w:r>
    </w:p>
  </w:footnote>
  <w:footnote w:type="continuationSeparator" w:id="0">
    <w:p w14:paraId="758F84FF" w14:textId="77777777" w:rsidR="00414082" w:rsidRDefault="00414082" w:rsidP="0087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42"/>
    <w:rsid w:val="001800EF"/>
    <w:rsid w:val="00414082"/>
    <w:rsid w:val="008779FC"/>
    <w:rsid w:val="008F2397"/>
    <w:rsid w:val="00BB05DC"/>
    <w:rsid w:val="00C92942"/>
    <w:rsid w:val="00DD4964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69CD5"/>
  <w15:docId w15:val="{AC9DA55D-C88B-8B49-A697-7E455B0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9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7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79FC"/>
    <w:rPr>
      <w:sz w:val="18"/>
      <w:szCs w:val="18"/>
    </w:rPr>
  </w:style>
  <w:style w:type="character" w:customStyle="1" w:styleId="NormalCharacter">
    <w:name w:val="NormalCharacter"/>
    <w:qFormat/>
    <w:rsid w:val="008779FC"/>
  </w:style>
  <w:style w:type="paragraph" w:styleId="a7">
    <w:name w:val="Body Text Indent"/>
    <w:link w:val="a8"/>
    <w:qFormat/>
    <w:rsid w:val="008779FC"/>
    <w:pPr>
      <w:widowControl w:val="0"/>
      <w:spacing w:before="100" w:after="100" w:line="360" w:lineRule="auto"/>
      <w:ind w:firstLine="48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customStyle="1" w:styleId="a8">
    <w:name w:val="正文文本缩进 字符"/>
    <w:basedOn w:val="a0"/>
    <w:link w:val="a7"/>
    <w:rsid w:val="008779FC"/>
    <w:rPr>
      <w:rFonts w:ascii="Arial Unicode MS"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a9">
    <w:name w:val="无"/>
    <w:qFormat/>
    <w:rsid w:val="008779FC"/>
  </w:style>
  <w:style w:type="character" w:styleId="aa">
    <w:name w:val="page number"/>
    <w:basedOn w:val="a0"/>
    <w:rsid w:val="0087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uying6868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haibo126@126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18225</cp:lastModifiedBy>
  <cp:revision>4</cp:revision>
  <dcterms:created xsi:type="dcterms:W3CDTF">2022-11-09T07:57:00Z</dcterms:created>
  <dcterms:modified xsi:type="dcterms:W3CDTF">2022-12-05T09:18:00Z</dcterms:modified>
</cp:coreProperties>
</file>